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85441" w14:textId="77777777" w:rsidR="00532E8A" w:rsidRPr="004C6852" w:rsidRDefault="006E4EFF" w:rsidP="00532E8A">
      <w:pPr>
        <w:spacing w:line="240" w:lineRule="atLeast"/>
        <w:jc w:val="center"/>
      </w:pPr>
      <w:r w:rsidRPr="004C6852">
        <w:t xml:space="preserve">Annexure </w:t>
      </w:r>
      <w:r w:rsidR="004C6852" w:rsidRPr="004C6852">
        <w:t>E</w:t>
      </w:r>
    </w:p>
    <w:p w14:paraId="5CE51921" w14:textId="77777777" w:rsidR="00532E8A" w:rsidRPr="004C6852" w:rsidRDefault="00532E8A" w:rsidP="00A81064">
      <w:pPr>
        <w:jc w:val="center"/>
        <w:rPr>
          <w:color w:val="000000"/>
          <w:lang w:val="en-IN" w:eastAsia="en-IN"/>
        </w:rPr>
      </w:pPr>
    </w:p>
    <w:p w14:paraId="5C01E6D2" w14:textId="093510F1" w:rsidR="00A81064" w:rsidRPr="004C6852" w:rsidRDefault="00B24C9C" w:rsidP="00A81064">
      <w:pPr>
        <w:jc w:val="center"/>
        <w:rPr>
          <w:color w:val="000000"/>
          <w:lang w:val="en-IN" w:eastAsia="en-IN"/>
        </w:rPr>
      </w:pPr>
      <w:r w:rsidRPr="004C6852">
        <w:rPr>
          <w:rFonts w:eastAsia="Calibri"/>
          <w:b/>
        </w:rPr>
        <w:t xml:space="preserve">APPLICATION FOR </w:t>
      </w:r>
      <w:r w:rsidR="004C6852" w:rsidRPr="004C6852">
        <w:rPr>
          <w:rFonts w:eastAsia="Calibri"/>
          <w:b/>
        </w:rPr>
        <w:t>MIGRATION</w:t>
      </w:r>
      <w:r w:rsidR="00AE3D9D" w:rsidRPr="004C6852">
        <w:rPr>
          <w:rFonts w:eastAsia="Calibri"/>
          <w:b/>
        </w:rPr>
        <w:t xml:space="preserve"> </w:t>
      </w:r>
      <w:r w:rsidR="008C340A">
        <w:rPr>
          <w:rFonts w:eastAsia="Calibri"/>
          <w:b/>
        </w:rPr>
        <w:t>OF TEST MARKET</w:t>
      </w:r>
      <w:r w:rsidR="005F52AE" w:rsidRPr="004C6852">
        <w:rPr>
          <w:rFonts w:eastAsia="Calibri"/>
          <w:b/>
        </w:rPr>
        <w:t xml:space="preserve"> LINK</w:t>
      </w:r>
      <w:r w:rsidRPr="004C6852">
        <w:rPr>
          <w:rFonts w:eastAsia="Calibri"/>
          <w:b/>
        </w:rPr>
        <w:t xml:space="preserve"> </w:t>
      </w:r>
      <w:r w:rsidR="008C340A">
        <w:rPr>
          <w:rFonts w:eastAsia="Calibri"/>
          <w:b/>
        </w:rPr>
        <w:t xml:space="preserve">TO </w:t>
      </w:r>
      <w:r w:rsidR="0097143B">
        <w:rPr>
          <w:rFonts w:eastAsia="Calibri"/>
          <w:b/>
        </w:rPr>
        <w:t xml:space="preserve">NSE </w:t>
      </w:r>
      <w:r w:rsidR="008C340A">
        <w:rPr>
          <w:rFonts w:eastAsia="Calibri"/>
          <w:b/>
        </w:rPr>
        <w:t>STT CHENNAI SITE</w:t>
      </w:r>
      <w:r w:rsidR="004C6852" w:rsidRPr="004C6852">
        <w:rPr>
          <w:rFonts w:eastAsia="Calibri"/>
          <w:b/>
        </w:rPr>
        <w:t xml:space="preserve"> </w:t>
      </w:r>
      <w:r w:rsidRPr="004C6852">
        <w:rPr>
          <w:color w:val="000000"/>
          <w:lang w:val="en-IN" w:eastAsia="en-IN"/>
        </w:rPr>
        <w:br/>
      </w:r>
      <w:r w:rsidR="00A81064" w:rsidRPr="004C6852">
        <w:rPr>
          <w:color w:val="000000"/>
          <w:lang w:val="en-IN" w:eastAsia="en-IN"/>
        </w:rPr>
        <w:t>(</w:t>
      </w:r>
      <w:r w:rsidRPr="004C6852">
        <w:rPr>
          <w:rFonts w:eastAsia="Calibri"/>
          <w:bCs/>
        </w:rPr>
        <w:t xml:space="preserve">To be on the </w:t>
      </w:r>
      <w:proofErr w:type="gramStart"/>
      <w:r w:rsidRPr="004C6852">
        <w:rPr>
          <w:rFonts w:eastAsia="Calibri"/>
          <w:bCs/>
        </w:rPr>
        <w:t>Letter-head</w:t>
      </w:r>
      <w:proofErr w:type="gramEnd"/>
      <w:r w:rsidRPr="004C6852">
        <w:rPr>
          <w:rFonts w:eastAsia="Calibri"/>
          <w:bCs/>
        </w:rPr>
        <w:t xml:space="preserve"> of the </w:t>
      </w:r>
      <w:proofErr w:type="spellStart"/>
      <w:r w:rsidRPr="004C6852">
        <w:rPr>
          <w:rFonts w:eastAsia="Calibri"/>
          <w:bCs/>
        </w:rPr>
        <w:t>Empanelled</w:t>
      </w:r>
      <w:proofErr w:type="spellEnd"/>
      <w:r w:rsidRPr="004C6852">
        <w:rPr>
          <w:rFonts w:eastAsia="Calibri"/>
          <w:bCs/>
        </w:rPr>
        <w:t xml:space="preserve"> Vendor/ASP/FISV</w:t>
      </w:r>
      <w:r w:rsidR="00A81064" w:rsidRPr="004C6852">
        <w:rPr>
          <w:color w:val="000000"/>
          <w:lang w:val="en-IN" w:eastAsia="en-IN"/>
        </w:rPr>
        <w:t>)</w:t>
      </w:r>
    </w:p>
    <w:p w14:paraId="5000EC57" w14:textId="77777777" w:rsidR="0054762B" w:rsidRPr="004C6852" w:rsidRDefault="0054762B" w:rsidP="008A2CF3">
      <w:pPr>
        <w:rPr>
          <w:color w:val="000000"/>
          <w:lang w:val="en-IN" w:eastAsia="en-IN"/>
        </w:rPr>
      </w:pPr>
    </w:p>
    <w:p w14:paraId="4E77AE94" w14:textId="77777777" w:rsidR="00B96F1D" w:rsidRPr="004C6852" w:rsidRDefault="00B96F1D" w:rsidP="00B96F1D">
      <w:pPr>
        <w:spacing w:after="200" w:line="276" w:lineRule="auto"/>
        <w:rPr>
          <w:rFonts w:eastAsia="Calibri"/>
        </w:rPr>
      </w:pPr>
      <w:proofErr w:type="gramStart"/>
      <w:r w:rsidRPr="004C6852">
        <w:rPr>
          <w:rFonts w:eastAsia="Calibri"/>
        </w:rPr>
        <w:t>Date :</w:t>
      </w:r>
      <w:proofErr w:type="gramEnd"/>
    </w:p>
    <w:p w14:paraId="60714FF6" w14:textId="77777777" w:rsidR="00B96F1D" w:rsidRPr="004C6852" w:rsidRDefault="00B96F1D" w:rsidP="00B96F1D">
      <w:pPr>
        <w:spacing w:after="200" w:line="276" w:lineRule="auto"/>
        <w:rPr>
          <w:rFonts w:eastAsia="Calibri"/>
        </w:rPr>
      </w:pPr>
      <w:r w:rsidRPr="004C6852">
        <w:rPr>
          <w:rFonts w:eastAsia="Calibri"/>
        </w:rPr>
        <w:t>To,</w:t>
      </w:r>
    </w:p>
    <w:p w14:paraId="7615754B" w14:textId="77777777" w:rsidR="00B96F1D" w:rsidRPr="004C6852" w:rsidRDefault="00B96F1D" w:rsidP="00B96F1D">
      <w:pPr>
        <w:rPr>
          <w:rFonts w:eastAsia="Calibri"/>
          <w:bCs/>
        </w:rPr>
      </w:pPr>
      <w:r w:rsidRPr="004C6852">
        <w:rPr>
          <w:bCs/>
          <w:color w:val="000000"/>
        </w:rPr>
        <w:t xml:space="preserve">Member Services </w:t>
      </w:r>
      <w:r w:rsidRPr="004C6852">
        <w:rPr>
          <w:rFonts w:eastAsia="Calibri"/>
          <w:bCs/>
        </w:rPr>
        <w:t>Department</w:t>
      </w:r>
    </w:p>
    <w:p w14:paraId="3041B1C9" w14:textId="77777777" w:rsidR="00B96F1D" w:rsidRPr="004C6852" w:rsidRDefault="00B96F1D" w:rsidP="00B96F1D">
      <w:pPr>
        <w:rPr>
          <w:rFonts w:eastAsia="Calibri"/>
          <w:bCs/>
        </w:rPr>
      </w:pPr>
      <w:r w:rsidRPr="004C6852">
        <w:rPr>
          <w:rFonts w:eastAsia="Calibri"/>
          <w:bCs/>
        </w:rPr>
        <w:t>National Stock Exchange of India Limited</w:t>
      </w:r>
    </w:p>
    <w:p w14:paraId="634E4974" w14:textId="77777777" w:rsidR="00B96F1D" w:rsidRPr="004C6852" w:rsidRDefault="00B96F1D" w:rsidP="00B96F1D">
      <w:pPr>
        <w:rPr>
          <w:rFonts w:eastAsia="Calibri"/>
        </w:rPr>
      </w:pPr>
      <w:r w:rsidRPr="004C6852">
        <w:rPr>
          <w:rFonts w:eastAsia="Calibri"/>
        </w:rPr>
        <w:t>Exchange Plaza, Bandra-Kurla Complex,</w:t>
      </w:r>
    </w:p>
    <w:p w14:paraId="4D64D463" w14:textId="77777777" w:rsidR="00B96F1D" w:rsidRPr="004C6852" w:rsidRDefault="00B96F1D" w:rsidP="00B96F1D">
      <w:pPr>
        <w:rPr>
          <w:rFonts w:eastAsia="Calibri"/>
        </w:rPr>
      </w:pPr>
      <w:r w:rsidRPr="004C6852">
        <w:rPr>
          <w:rFonts w:eastAsia="Calibri"/>
        </w:rPr>
        <w:t>Bandra (E), Mumbai – 400 051</w:t>
      </w:r>
    </w:p>
    <w:p w14:paraId="3034AD5C" w14:textId="77777777" w:rsidR="00B96F1D" w:rsidRPr="004C6852" w:rsidRDefault="00A7024F" w:rsidP="00B96F1D">
      <w:pPr>
        <w:rPr>
          <w:rFonts w:eastAsia="Calibri"/>
        </w:rPr>
      </w:pPr>
      <w:hyperlink r:id="rId8" w:history="1">
        <w:r w:rsidR="00B96F1D" w:rsidRPr="004C6852">
          <w:rPr>
            <w:rStyle w:val="Hyperlink"/>
            <w:rFonts w:eastAsia="Calibri"/>
          </w:rPr>
          <w:t>msm@nse.co.in</w:t>
        </w:r>
      </w:hyperlink>
      <w:r w:rsidR="005F52AE" w:rsidRPr="004C6852">
        <w:rPr>
          <w:rFonts w:eastAsia="Calibri"/>
        </w:rPr>
        <w:t xml:space="preserve"> / 1800 266 0050</w:t>
      </w:r>
    </w:p>
    <w:p w14:paraId="6FEB82A1" w14:textId="77777777" w:rsidR="00A81064" w:rsidRPr="004C6852" w:rsidRDefault="00A81064" w:rsidP="008A2CF3">
      <w:pPr>
        <w:rPr>
          <w:color w:val="000000"/>
          <w:lang w:val="en-IN" w:eastAsia="en-IN"/>
        </w:rPr>
      </w:pPr>
    </w:p>
    <w:p w14:paraId="38FF3D05" w14:textId="741A9FA7" w:rsidR="001E3EFB" w:rsidRPr="004C6852" w:rsidRDefault="001E3EFB" w:rsidP="001E3EFB">
      <w:pPr>
        <w:jc w:val="center"/>
        <w:rPr>
          <w:b/>
          <w:color w:val="000000"/>
          <w:lang w:val="en-IN" w:eastAsia="en-IN"/>
        </w:rPr>
      </w:pPr>
      <w:r w:rsidRPr="004C6852">
        <w:rPr>
          <w:b/>
          <w:color w:val="000000"/>
          <w:lang w:val="en-IN" w:eastAsia="en-IN"/>
        </w:rPr>
        <w:t xml:space="preserve">Application for </w:t>
      </w:r>
      <w:r w:rsidR="00AE3D9D" w:rsidRPr="004C6852">
        <w:rPr>
          <w:b/>
          <w:color w:val="000000"/>
          <w:lang w:val="en-IN" w:eastAsia="en-IN"/>
        </w:rPr>
        <w:t>Shifting of Link</w:t>
      </w:r>
      <w:r w:rsidR="008C340A">
        <w:rPr>
          <w:b/>
          <w:color w:val="000000"/>
          <w:lang w:val="en-IN" w:eastAsia="en-IN"/>
        </w:rPr>
        <w:t xml:space="preserve"> from Kohinoor Site to Chennai Site</w:t>
      </w:r>
      <w:r w:rsidR="00AE3D9D" w:rsidRPr="004C6852">
        <w:rPr>
          <w:b/>
          <w:color w:val="000000"/>
          <w:lang w:val="en-IN" w:eastAsia="en-IN"/>
        </w:rPr>
        <w:t xml:space="preserve"> </w:t>
      </w:r>
    </w:p>
    <w:p w14:paraId="266D8204" w14:textId="77777777" w:rsidR="00166C55" w:rsidRPr="004C6852" w:rsidRDefault="00166C55" w:rsidP="00EF1B21">
      <w:pPr>
        <w:jc w:val="both"/>
        <w:rPr>
          <w:color w:val="000000"/>
          <w:lang w:val="en-IN" w:eastAsia="en-IN"/>
        </w:rPr>
      </w:pPr>
    </w:p>
    <w:p w14:paraId="5221A2A7" w14:textId="05193A5A" w:rsidR="0054762B" w:rsidRPr="004C6852" w:rsidRDefault="00EF1B21" w:rsidP="00EF1B21">
      <w:pPr>
        <w:jc w:val="both"/>
        <w:rPr>
          <w:color w:val="000000"/>
          <w:lang w:val="en-IN" w:eastAsia="en-IN"/>
        </w:rPr>
      </w:pPr>
      <w:r w:rsidRPr="004C6852">
        <w:rPr>
          <w:color w:val="000000"/>
          <w:lang w:val="en-IN" w:eastAsia="en-IN"/>
        </w:rPr>
        <w:t>I/We M/s………</w:t>
      </w:r>
      <w:r w:rsidR="001E3EFB" w:rsidRPr="004C6852">
        <w:rPr>
          <w:color w:val="000000"/>
          <w:lang w:val="en-IN" w:eastAsia="en-IN"/>
        </w:rPr>
        <w:t>………………………………………</w:t>
      </w:r>
      <w:r w:rsidRPr="004C6852">
        <w:rPr>
          <w:color w:val="000000"/>
          <w:lang w:val="en-IN" w:eastAsia="en-IN"/>
        </w:rPr>
        <w:t xml:space="preserve">………. (Name </w:t>
      </w:r>
      <w:r w:rsidR="001E3EFB" w:rsidRPr="004C6852">
        <w:rPr>
          <w:color w:val="000000"/>
          <w:lang w:val="en-IN" w:eastAsia="en-IN"/>
        </w:rPr>
        <w:t>&amp; TM Code</w:t>
      </w:r>
      <w:r w:rsidRPr="004C6852">
        <w:rPr>
          <w:color w:val="000000"/>
          <w:lang w:val="en-IN" w:eastAsia="en-IN"/>
        </w:rPr>
        <w:t>)</w:t>
      </w:r>
      <w:r w:rsidR="00B96F1D" w:rsidRPr="004C6852">
        <w:rPr>
          <w:rFonts w:eastAsia="Calibri"/>
        </w:rPr>
        <w:t xml:space="preserve"> </w:t>
      </w:r>
      <w:proofErr w:type="spellStart"/>
      <w:r w:rsidR="00B96F1D" w:rsidRPr="004C6852">
        <w:rPr>
          <w:rFonts w:eastAsia="Calibri"/>
        </w:rPr>
        <w:t>Empanelled</w:t>
      </w:r>
      <w:proofErr w:type="spellEnd"/>
      <w:r w:rsidR="00B96F1D" w:rsidRPr="004C6852">
        <w:rPr>
          <w:rFonts w:eastAsia="Calibri"/>
        </w:rPr>
        <w:t xml:space="preserve"> Vendor / ASP / FISV of NSEIL, wish to </w:t>
      </w:r>
      <w:r w:rsidR="004C6852" w:rsidRPr="004C6852">
        <w:rPr>
          <w:rFonts w:eastAsia="Calibri"/>
        </w:rPr>
        <w:t xml:space="preserve">migrate our existing </w:t>
      </w:r>
      <w:r w:rsidR="008418AA">
        <w:rPr>
          <w:rFonts w:eastAsia="Calibri"/>
        </w:rPr>
        <w:t xml:space="preserve">test market lease line which is landing at Kohinoor site to </w:t>
      </w:r>
      <w:r w:rsidR="0097143B">
        <w:rPr>
          <w:rFonts w:eastAsia="Calibri"/>
        </w:rPr>
        <w:t xml:space="preserve">NSE </w:t>
      </w:r>
      <w:r w:rsidR="008418AA">
        <w:rPr>
          <w:rFonts w:eastAsia="Calibri"/>
        </w:rPr>
        <w:t xml:space="preserve">STT Chennai site </w:t>
      </w:r>
      <w:r w:rsidR="00B96F1D" w:rsidRPr="004C6852">
        <w:rPr>
          <w:color w:val="000000"/>
          <w:lang w:val="en-IN" w:eastAsia="en-IN"/>
        </w:rPr>
        <w:t xml:space="preserve">which is </w:t>
      </w:r>
      <w:r w:rsidR="00166C55" w:rsidRPr="004C6852">
        <w:rPr>
          <w:color w:val="000000"/>
          <w:lang w:val="en-IN" w:eastAsia="en-IN"/>
        </w:rPr>
        <w:t xml:space="preserve">as </w:t>
      </w:r>
      <w:r w:rsidR="001E3EFB" w:rsidRPr="004C6852">
        <w:rPr>
          <w:color w:val="000000"/>
          <w:lang w:val="en-IN" w:eastAsia="en-IN"/>
        </w:rPr>
        <w:t>follow</w:t>
      </w:r>
      <w:r w:rsidR="00166C55" w:rsidRPr="004C6852">
        <w:rPr>
          <w:color w:val="000000"/>
          <w:lang w:val="en-IN" w:eastAsia="en-IN"/>
        </w:rPr>
        <w:t>s</w:t>
      </w:r>
      <w:r w:rsidR="00673722" w:rsidRPr="004C6852">
        <w:rPr>
          <w:color w:val="000000"/>
          <w:lang w:val="en-IN" w:eastAsia="en-IN"/>
        </w:rPr>
        <w:t xml:space="preserve">: </w:t>
      </w:r>
    </w:p>
    <w:p w14:paraId="6F69BA48" w14:textId="77777777" w:rsidR="00673722" w:rsidRPr="004C6852" w:rsidRDefault="00673722" w:rsidP="00D96D4A">
      <w:pPr>
        <w:ind w:right="-72"/>
        <w:jc w:val="both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8"/>
        <w:gridCol w:w="2856"/>
      </w:tblGrid>
      <w:tr w:rsidR="004C6852" w:rsidRPr="004C6852" w14:paraId="64375F66" w14:textId="77777777" w:rsidTr="004C6852">
        <w:trPr>
          <w:trHeight w:val="30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F49" w14:textId="77777777" w:rsidR="004C6852" w:rsidRPr="004C6852" w:rsidRDefault="004C6852" w:rsidP="004C6852">
            <w:pPr>
              <w:jc w:val="center"/>
              <w:rPr>
                <w:b/>
                <w:bCs/>
                <w:color w:val="000000"/>
                <w:lang w:val="en-IN" w:eastAsia="en-IN"/>
              </w:rPr>
            </w:pPr>
            <w:r w:rsidRPr="004C6852">
              <w:rPr>
                <w:b/>
                <w:bCs/>
                <w:color w:val="000000"/>
                <w:lang w:val="en-IN" w:eastAsia="en-IN"/>
              </w:rPr>
              <w:t xml:space="preserve">Existing Test Market IP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B959" w14:textId="32411998" w:rsidR="004C6852" w:rsidRPr="004C6852" w:rsidRDefault="0097143B" w:rsidP="00D0460E">
            <w:pPr>
              <w:jc w:val="center"/>
              <w:rPr>
                <w:b/>
                <w:color w:val="000000"/>
                <w:lang w:val="en-IN" w:eastAsia="en-IN"/>
              </w:rPr>
            </w:pPr>
            <w:r>
              <w:rPr>
                <w:b/>
                <w:color w:val="000000"/>
                <w:lang w:val="en-IN" w:eastAsia="en-IN"/>
              </w:rPr>
              <w:t xml:space="preserve">Proposed </w:t>
            </w:r>
            <w:r w:rsidR="004C6852" w:rsidRPr="004C6852">
              <w:rPr>
                <w:b/>
                <w:color w:val="000000"/>
                <w:lang w:val="en-IN" w:eastAsia="en-IN"/>
              </w:rPr>
              <w:t xml:space="preserve">Bandwidth </w:t>
            </w:r>
            <w:r w:rsidR="004C6852" w:rsidRPr="004C6852">
              <w:rPr>
                <w:color w:val="000000"/>
                <w:lang w:val="en-IN" w:eastAsia="en-IN"/>
              </w:rPr>
              <w:t>(4/10 Mbps)</w:t>
            </w:r>
            <w:r w:rsidR="00FE63D3">
              <w:rPr>
                <w:color w:val="000000"/>
                <w:lang w:val="en-IN" w:eastAsia="en-IN"/>
              </w:rPr>
              <w:t xml:space="preserve"> </w:t>
            </w:r>
            <w:r w:rsidR="00F40F5E">
              <w:rPr>
                <w:color w:val="000000"/>
                <w:lang w:val="en-IN" w:eastAsia="en-IN"/>
              </w:rPr>
              <w:t>at NSE STT Chennai Site</w:t>
            </w:r>
          </w:p>
        </w:tc>
      </w:tr>
      <w:tr w:rsidR="004C6852" w:rsidRPr="004C6852" w14:paraId="079C75DA" w14:textId="77777777" w:rsidTr="004C6852">
        <w:trPr>
          <w:trHeight w:val="300"/>
          <w:jc w:val="center"/>
        </w:trPr>
        <w:tc>
          <w:tcPr>
            <w:tcW w:w="4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C49D" w14:textId="77777777" w:rsidR="004C6852" w:rsidRPr="004C6852" w:rsidRDefault="004C6852" w:rsidP="0015663C">
            <w:pPr>
              <w:rPr>
                <w:color w:val="000000"/>
                <w:lang w:val="en-IN" w:eastAsia="en-IN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A9ED8" w14:textId="77777777" w:rsidR="004C6852" w:rsidRPr="004C6852" w:rsidRDefault="004C6852" w:rsidP="004C6852">
            <w:pPr>
              <w:jc w:val="center"/>
              <w:rPr>
                <w:color w:val="000000"/>
                <w:lang w:val="en-IN" w:eastAsia="en-IN"/>
              </w:rPr>
            </w:pPr>
          </w:p>
        </w:tc>
      </w:tr>
    </w:tbl>
    <w:p w14:paraId="1861D436" w14:textId="77777777" w:rsidR="004C6852" w:rsidRPr="004C6852" w:rsidRDefault="004C6852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lang w:val="en-IN"/>
        </w:rPr>
      </w:pPr>
    </w:p>
    <w:p w14:paraId="7C16CEF1" w14:textId="77777777" w:rsidR="00CF019D" w:rsidRPr="004C6852" w:rsidRDefault="00CF019D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lang w:val="en-IN"/>
        </w:rPr>
      </w:pPr>
      <w:r w:rsidRPr="004C6852">
        <w:rPr>
          <w:rFonts w:eastAsia="Calibri"/>
          <w:color w:val="000000"/>
          <w:lang w:val="en-IN"/>
        </w:rPr>
        <w:t>For any communication with respect to this application Exchange may contact: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  <w:gridCol w:w="4394"/>
      </w:tblGrid>
      <w:tr w:rsidR="008B5D2A" w:rsidRPr="004C6852" w14:paraId="5E9966A9" w14:textId="77777777" w:rsidTr="008B5D2A">
        <w:trPr>
          <w:trHeight w:val="38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DDDA7" w14:textId="77777777" w:rsidR="008B5D2A" w:rsidRPr="004C6852" w:rsidRDefault="008B5D2A">
            <w:pPr>
              <w:spacing w:line="276" w:lineRule="auto"/>
              <w:rPr>
                <w:b/>
                <w:bCs/>
              </w:rPr>
            </w:pPr>
            <w:r w:rsidRPr="004C6852">
              <w:rPr>
                <w:b/>
                <w:bCs/>
              </w:rPr>
              <w:t xml:space="preserve">Name of the Contact Person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D0AF0" w14:textId="77777777" w:rsidR="008B5D2A" w:rsidRPr="004C6852" w:rsidRDefault="008B5D2A">
            <w:pPr>
              <w:spacing w:line="276" w:lineRule="auto"/>
            </w:pPr>
          </w:p>
        </w:tc>
      </w:tr>
      <w:tr w:rsidR="008B5D2A" w:rsidRPr="004C6852" w14:paraId="139F4149" w14:textId="77777777" w:rsidTr="008B5D2A">
        <w:trPr>
          <w:trHeight w:val="359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45A8E" w14:textId="77777777" w:rsidR="008B5D2A" w:rsidRPr="004C6852" w:rsidRDefault="008B5D2A">
            <w:pPr>
              <w:spacing w:line="276" w:lineRule="auto"/>
              <w:rPr>
                <w:b/>
                <w:bCs/>
              </w:rPr>
            </w:pPr>
            <w:r w:rsidRPr="004C6852">
              <w:rPr>
                <w:b/>
                <w:bCs/>
              </w:rPr>
              <w:t>Contact No.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2C869" w14:textId="77777777" w:rsidR="008B5D2A" w:rsidRPr="004C6852" w:rsidRDefault="008B5D2A">
            <w:pPr>
              <w:spacing w:line="276" w:lineRule="auto"/>
            </w:pPr>
          </w:p>
        </w:tc>
      </w:tr>
      <w:tr w:rsidR="008B5D2A" w:rsidRPr="004C6852" w14:paraId="18881A72" w14:textId="77777777" w:rsidTr="008B5D2A">
        <w:trPr>
          <w:trHeight w:val="34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983887" w14:textId="77777777" w:rsidR="008B5D2A" w:rsidRPr="004C6852" w:rsidRDefault="008B5D2A">
            <w:pPr>
              <w:spacing w:after="200" w:line="276" w:lineRule="auto"/>
              <w:rPr>
                <w:rFonts w:eastAsia="Calibri"/>
                <w:b/>
                <w:bCs/>
              </w:rPr>
            </w:pPr>
            <w:r w:rsidRPr="004C6852">
              <w:rPr>
                <w:rFonts w:eastAsia="Calibri"/>
                <w:b/>
                <w:bCs/>
              </w:rPr>
              <w:t xml:space="preserve">Official Email ID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76EB" w14:textId="77777777" w:rsidR="008B5D2A" w:rsidRPr="004C6852" w:rsidRDefault="008B5D2A">
            <w:pPr>
              <w:spacing w:after="200" w:line="276" w:lineRule="auto"/>
              <w:rPr>
                <w:rFonts w:eastAsia="Calibri"/>
              </w:rPr>
            </w:pPr>
          </w:p>
        </w:tc>
      </w:tr>
      <w:tr w:rsidR="008B5D2A" w:rsidRPr="004C6852" w14:paraId="2439DCA7" w14:textId="77777777" w:rsidTr="008B5D2A">
        <w:trPr>
          <w:trHeight w:val="34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6B51AB" w14:textId="77777777" w:rsidR="008B5D2A" w:rsidRPr="004C6852" w:rsidRDefault="008B5D2A" w:rsidP="008B5D2A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4C6852">
              <w:rPr>
                <w:rFonts w:eastAsia="Calibri"/>
                <w:b/>
                <w:bCs/>
              </w:rPr>
              <w:t>Address of office from where we will connect to the Test Market Server (</w:t>
            </w:r>
            <w:proofErr w:type="gramStart"/>
            <w:r w:rsidRPr="004C6852">
              <w:rPr>
                <w:rFonts w:eastAsia="Calibri"/>
                <w:b/>
                <w:bCs/>
              </w:rPr>
              <w:t>i.e.</w:t>
            </w:r>
            <w:proofErr w:type="gramEnd"/>
            <w:r w:rsidRPr="004C6852">
              <w:rPr>
                <w:rFonts w:eastAsia="Calibri"/>
                <w:b/>
                <w:bCs/>
              </w:rPr>
              <w:t xml:space="preserve"> Address of Local office in India)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E730" w14:textId="77777777" w:rsidR="008B5D2A" w:rsidRPr="004C6852" w:rsidRDefault="008B5D2A">
            <w:pPr>
              <w:spacing w:after="200" w:line="276" w:lineRule="auto"/>
              <w:rPr>
                <w:rFonts w:eastAsia="Calibri"/>
              </w:rPr>
            </w:pPr>
          </w:p>
        </w:tc>
      </w:tr>
    </w:tbl>
    <w:p w14:paraId="5AD2BFB1" w14:textId="77777777" w:rsidR="00CF019D" w:rsidRPr="004C6852" w:rsidRDefault="00CF019D" w:rsidP="00CF019D">
      <w:pPr>
        <w:autoSpaceDE w:val="0"/>
        <w:autoSpaceDN w:val="0"/>
        <w:adjustRightInd w:val="0"/>
        <w:rPr>
          <w:rFonts w:eastAsia="Calibri"/>
          <w:color w:val="000000"/>
        </w:rPr>
      </w:pPr>
    </w:p>
    <w:p w14:paraId="6210DF03" w14:textId="77777777" w:rsidR="000F2C47" w:rsidRPr="004C6852" w:rsidRDefault="000F2C47" w:rsidP="00A7024F">
      <w:pPr>
        <w:jc w:val="both"/>
        <w:rPr>
          <w:bCs/>
          <w:color w:val="000000"/>
        </w:rPr>
      </w:pPr>
      <w:r w:rsidRPr="004C6852">
        <w:rPr>
          <w:bCs/>
          <w:color w:val="000000"/>
        </w:rPr>
        <w:t>Accordingly, you are requested to process our application and issue NOC for connectivity.</w:t>
      </w:r>
    </w:p>
    <w:p w14:paraId="3C485DA4" w14:textId="77777777" w:rsidR="000F2C47" w:rsidRPr="004C6852" w:rsidRDefault="000F2C47" w:rsidP="00A7024F">
      <w:pPr>
        <w:jc w:val="both"/>
      </w:pPr>
    </w:p>
    <w:p w14:paraId="3F3D3777" w14:textId="489671FD" w:rsidR="00E03790" w:rsidRPr="00973ADF" w:rsidRDefault="00E03790" w:rsidP="008478F8">
      <w:pPr>
        <w:jc w:val="both"/>
        <w:rPr>
          <w:bCs/>
          <w:color w:val="000000"/>
        </w:rPr>
      </w:pPr>
      <w:r w:rsidRPr="004C6852">
        <w:t xml:space="preserve">I / We </w:t>
      </w:r>
      <w:r w:rsidRPr="00973ADF">
        <w:rPr>
          <w:bCs/>
          <w:color w:val="000000"/>
        </w:rPr>
        <w:t>understand and agree that upon commissioning of the new line</w:t>
      </w:r>
      <w:r w:rsidR="008C340A" w:rsidRPr="00973ADF">
        <w:rPr>
          <w:bCs/>
          <w:color w:val="000000"/>
        </w:rPr>
        <w:t xml:space="preserve"> at NSE STT Chennai</w:t>
      </w:r>
      <w:r w:rsidRPr="00973ADF">
        <w:rPr>
          <w:bCs/>
          <w:color w:val="000000"/>
        </w:rPr>
        <w:t xml:space="preserve">, the existing lease line </w:t>
      </w:r>
      <w:r w:rsidR="008C340A" w:rsidRPr="00973ADF">
        <w:rPr>
          <w:bCs/>
          <w:color w:val="000000"/>
        </w:rPr>
        <w:t>link at Kohinoor site shall be decommissioned immediately by the Exchange</w:t>
      </w:r>
      <w:r w:rsidRPr="00973ADF">
        <w:rPr>
          <w:bCs/>
          <w:color w:val="000000"/>
        </w:rPr>
        <w:t>.</w:t>
      </w:r>
    </w:p>
    <w:p w14:paraId="2A85B6BC" w14:textId="77777777" w:rsidR="00E03790" w:rsidRPr="004C6852" w:rsidRDefault="00E03790" w:rsidP="000F2C47"/>
    <w:p w14:paraId="66C0105A" w14:textId="77777777" w:rsidR="000F2C47" w:rsidRDefault="000F2C47" w:rsidP="000F2C47">
      <w:pPr>
        <w:spacing w:after="200" w:line="276" w:lineRule="auto"/>
        <w:rPr>
          <w:rFonts w:eastAsia="Calibri"/>
        </w:rPr>
      </w:pPr>
      <w:r w:rsidRPr="004C6852">
        <w:rPr>
          <w:rFonts w:eastAsia="Calibri"/>
        </w:rPr>
        <w:t>Yours faithfully,</w:t>
      </w:r>
    </w:p>
    <w:p w14:paraId="71404687" w14:textId="77777777" w:rsidR="000F2C47" w:rsidRPr="004C6852" w:rsidRDefault="000F2C47" w:rsidP="000F2C47">
      <w:pPr>
        <w:spacing w:after="200"/>
        <w:rPr>
          <w:rFonts w:eastAsia="Calibri"/>
        </w:rPr>
      </w:pPr>
      <w:r w:rsidRPr="004C6852">
        <w:rPr>
          <w:rFonts w:eastAsia="Calibri"/>
        </w:rPr>
        <w:t>Signature</w:t>
      </w:r>
    </w:p>
    <w:p w14:paraId="49DE9038" w14:textId="77777777" w:rsidR="000F2C47" w:rsidRPr="004C6852" w:rsidRDefault="000F2C47" w:rsidP="000F2C47">
      <w:pPr>
        <w:rPr>
          <w:rFonts w:eastAsia="Calibri"/>
        </w:rPr>
      </w:pPr>
      <w:r w:rsidRPr="004C6852">
        <w:rPr>
          <w:rFonts w:eastAsia="Calibri"/>
        </w:rPr>
        <w:t xml:space="preserve">Name, Designation and official e-mail id of the person </w:t>
      </w:r>
      <w:proofErr w:type="gramStart"/>
      <w:r w:rsidRPr="004C6852">
        <w:rPr>
          <w:rFonts w:eastAsia="Calibri"/>
        </w:rPr>
        <w:t>signing</w:t>
      </w:r>
      <w:proofErr w:type="gramEnd"/>
      <w:r w:rsidRPr="004C6852">
        <w:rPr>
          <w:rFonts w:eastAsia="Calibri"/>
        </w:rPr>
        <w:t xml:space="preserve"> </w:t>
      </w:r>
    </w:p>
    <w:p w14:paraId="7A4F92D3" w14:textId="77777777" w:rsidR="000F2C47" w:rsidRPr="004C6852" w:rsidRDefault="000F2C47" w:rsidP="000F2C47">
      <w:pPr>
        <w:rPr>
          <w:rFonts w:eastAsia="Calibri"/>
        </w:rPr>
      </w:pPr>
      <w:r w:rsidRPr="004C6852">
        <w:rPr>
          <w:rFonts w:eastAsia="Calibri"/>
        </w:rPr>
        <w:t>(Along with Seal / Stamp)</w:t>
      </w:r>
    </w:p>
    <w:p w14:paraId="59C0AABA" w14:textId="77777777" w:rsidR="000F2C47" w:rsidRPr="004C6852" w:rsidRDefault="000F2C47" w:rsidP="000F2C47">
      <w:pPr>
        <w:rPr>
          <w:rFonts w:eastAsia="Calibri"/>
        </w:rPr>
      </w:pPr>
    </w:p>
    <w:p w14:paraId="4F6287FF" w14:textId="77777777" w:rsidR="000F2C47" w:rsidRPr="004C6852" w:rsidRDefault="000F2C47" w:rsidP="000F2C47">
      <w:pPr>
        <w:spacing w:after="200"/>
        <w:rPr>
          <w:b/>
        </w:rPr>
      </w:pPr>
      <w:r w:rsidRPr="004C6852">
        <w:rPr>
          <w:b/>
        </w:rPr>
        <w:t>Checklist for application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1"/>
        <w:gridCol w:w="5634"/>
        <w:gridCol w:w="2268"/>
      </w:tblGrid>
      <w:tr w:rsidR="000F2C47" w:rsidRPr="004C6852" w14:paraId="628FA469" w14:textId="77777777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2718" w14:textId="77777777" w:rsidR="000F2C47" w:rsidRPr="004C6852" w:rsidRDefault="000F2C47">
            <w:pPr>
              <w:jc w:val="center"/>
              <w:rPr>
                <w:b/>
              </w:rPr>
            </w:pPr>
            <w:r w:rsidRPr="004C6852">
              <w:rPr>
                <w:b/>
              </w:rPr>
              <w:t>Sr</w:t>
            </w:r>
            <w:r w:rsidR="00194F86" w:rsidRPr="004C6852">
              <w:rPr>
                <w:b/>
              </w:rPr>
              <w:t xml:space="preserve"> No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74F2" w14:textId="77777777" w:rsidR="000F2C47" w:rsidRPr="004C6852" w:rsidRDefault="000F2C47">
            <w:pPr>
              <w:jc w:val="center"/>
              <w:rPr>
                <w:b/>
              </w:rPr>
            </w:pPr>
            <w:r w:rsidRPr="004C6852">
              <w:rPr>
                <w:b/>
              </w:rPr>
              <w:t>Details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34EB8" w14:textId="77777777" w:rsidR="000F2C47" w:rsidRPr="004C6852" w:rsidRDefault="000F2C47">
            <w:pPr>
              <w:jc w:val="center"/>
              <w:rPr>
                <w:b/>
              </w:rPr>
            </w:pPr>
            <w:r w:rsidRPr="004C6852">
              <w:rPr>
                <w:b/>
              </w:rPr>
              <w:t>Check</w:t>
            </w:r>
          </w:p>
        </w:tc>
      </w:tr>
      <w:tr w:rsidR="000F2C47" w:rsidRPr="004C6852" w14:paraId="0E92C77F" w14:textId="77777777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397F" w14:textId="77777777" w:rsidR="000F2C47" w:rsidRPr="004C6852" w:rsidRDefault="000F2C47">
            <w:pPr>
              <w:jc w:val="center"/>
            </w:pPr>
            <w:r w:rsidRPr="004C6852">
              <w:t>1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7F72" w14:textId="77777777" w:rsidR="000F2C47" w:rsidRPr="004C6852" w:rsidRDefault="000F2C47">
            <w:r w:rsidRPr="004C6852">
              <w:t xml:space="preserve">Application should be on </w:t>
            </w:r>
            <w:proofErr w:type="gramStart"/>
            <w:r w:rsidRPr="004C6852">
              <w:t>applicants</w:t>
            </w:r>
            <w:proofErr w:type="gramEnd"/>
            <w:r w:rsidRPr="004C6852">
              <w:t xml:space="preserve"> letter head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2F1B" w14:textId="77777777" w:rsidR="000F2C47" w:rsidRPr="004C6852" w:rsidRDefault="000F2C47">
            <w:pPr>
              <w:jc w:val="center"/>
            </w:pPr>
          </w:p>
        </w:tc>
      </w:tr>
      <w:tr w:rsidR="000F2C47" w:rsidRPr="004C6852" w14:paraId="23F4362A" w14:textId="77777777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1ED1" w14:textId="77777777" w:rsidR="000F2C47" w:rsidRPr="004C6852" w:rsidRDefault="000F2C47">
            <w:pPr>
              <w:jc w:val="center"/>
            </w:pPr>
            <w:r w:rsidRPr="004C6852">
              <w:t>2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FCEF" w14:textId="77777777" w:rsidR="000F2C47" w:rsidRPr="004C6852" w:rsidRDefault="000F2C47">
            <w:r w:rsidRPr="004C6852">
              <w:t>Application is in the format provided by the Exchange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41D4" w14:textId="77777777" w:rsidR="000F2C47" w:rsidRPr="004C6852" w:rsidRDefault="000F2C47">
            <w:pPr>
              <w:jc w:val="center"/>
            </w:pPr>
          </w:p>
        </w:tc>
      </w:tr>
      <w:tr w:rsidR="000F2C47" w:rsidRPr="004C6852" w14:paraId="37F13952" w14:textId="77777777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9C0F" w14:textId="77777777" w:rsidR="000F2C47" w:rsidRPr="004C6852" w:rsidRDefault="000F2C47">
            <w:pPr>
              <w:jc w:val="center"/>
            </w:pPr>
            <w:r w:rsidRPr="004C6852">
              <w:t>3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CB23" w14:textId="77777777" w:rsidR="000F2C47" w:rsidRPr="004C6852" w:rsidRDefault="000F2C47">
            <w:r w:rsidRPr="004C6852">
              <w:t>Wherever applicable, the incorrect option has been struck out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AF8A" w14:textId="77777777" w:rsidR="000F2C47" w:rsidRPr="004C6852" w:rsidRDefault="000F2C47">
            <w:pPr>
              <w:jc w:val="center"/>
            </w:pPr>
          </w:p>
        </w:tc>
      </w:tr>
      <w:tr w:rsidR="000F2C47" w:rsidRPr="004C6852" w14:paraId="7E1A3B6C" w14:textId="77777777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BFC1" w14:textId="77777777" w:rsidR="000F2C47" w:rsidRPr="004C6852" w:rsidRDefault="000F2C47">
            <w:pPr>
              <w:jc w:val="center"/>
            </w:pPr>
            <w:r w:rsidRPr="004C6852">
              <w:t>4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1519" w14:textId="77777777" w:rsidR="000F2C47" w:rsidRPr="004C6852" w:rsidRDefault="000F2C47">
            <w:r w:rsidRPr="004C6852">
              <w:t>The application is filled in completely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2C95" w14:textId="77777777" w:rsidR="000F2C47" w:rsidRPr="004C6852" w:rsidRDefault="000F2C47">
            <w:pPr>
              <w:jc w:val="center"/>
            </w:pPr>
          </w:p>
        </w:tc>
      </w:tr>
      <w:tr w:rsidR="000F2C47" w:rsidRPr="004C6852" w14:paraId="0C3DC909" w14:textId="77777777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A2A2" w14:textId="77777777" w:rsidR="000F2C47" w:rsidRPr="004C6852" w:rsidRDefault="000F2C47">
            <w:pPr>
              <w:jc w:val="center"/>
            </w:pPr>
            <w:r w:rsidRPr="004C6852">
              <w:t>5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F931" w14:textId="77777777" w:rsidR="000F2C47" w:rsidRPr="004C6852" w:rsidRDefault="000F2C47">
            <w:r w:rsidRPr="004C6852">
              <w:rPr>
                <w:bCs/>
                <w:color w:val="000000"/>
              </w:rPr>
              <w:t xml:space="preserve">The application </w:t>
            </w:r>
            <w:proofErr w:type="gramStart"/>
            <w:r w:rsidRPr="004C6852">
              <w:rPr>
                <w:bCs/>
                <w:color w:val="000000"/>
              </w:rPr>
              <w:t>has to</w:t>
            </w:r>
            <w:proofErr w:type="gramEnd"/>
            <w:r w:rsidRPr="004C6852">
              <w:rPr>
                <w:bCs/>
                <w:color w:val="000000"/>
              </w:rPr>
              <w:t xml:space="preserve"> be signed by the Director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AC8E" w14:textId="77777777" w:rsidR="000F2C47" w:rsidRPr="004C6852" w:rsidRDefault="000F2C47">
            <w:pPr>
              <w:jc w:val="center"/>
            </w:pPr>
          </w:p>
        </w:tc>
      </w:tr>
    </w:tbl>
    <w:p w14:paraId="39562514" w14:textId="77777777" w:rsidR="00CF019D" w:rsidRPr="004C6852" w:rsidRDefault="00CF019D" w:rsidP="004C6852">
      <w:pPr>
        <w:jc w:val="both"/>
      </w:pPr>
    </w:p>
    <w:sectPr w:rsidR="00CF019D" w:rsidRPr="004C6852" w:rsidSect="004C6852"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7E431" w14:textId="77777777" w:rsidR="00DB6969" w:rsidRDefault="00DB6969" w:rsidP="00DB6969">
      <w:r>
        <w:separator/>
      </w:r>
    </w:p>
  </w:endnote>
  <w:endnote w:type="continuationSeparator" w:id="0">
    <w:p w14:paraId="6CF4CF53" w14:textId="77777777" w:rsidR="00DB6969" w:rsidRDefault="00DB6969" w:rsidP="00DB6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A1C33" w14:textId="77777777" w:rsidR="00DB6969" w:rsidRDefault="00DB6969" w:rsidP="00DB6969">
      <w:r>
        <w:separator/>
      </w:r>
    </w:p>
  </w:footnote>
  <w:footnote w:type="continuationSeparator" w:id="0">
    <w:p w14:paraId="497EE23D" w14:textId="77777777" w:rsidR="00DB6969" w:rsidRDefault="00DB6969" w:rsidP="00DB69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AF6E4A"/>
    <w:multiLevelType w:val="hybridMultilevel"/>
    <w:tmpl w:val="CF627DFE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6E6DD7"/>
    <w:multiLevelType w:val="hybridMultilevel"/>
    <w:tmpl w:val="3D90333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DAA1527"/>
    <w:multiLevelType w:val="hybridMultilevel"/>
    <w:tmpl w:val="2242A6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A0AB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6D22F5"/>
    <w:multiLevelType w:val="hybridMultilevel"/>
    <w:tmpl w:val="703633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23066644">
    <w:abstractNumId w:val="3"/>
  </w:num>
  <w:num w:numId="2" w16cid:durableId="1418287304">
    <w:abstractNumId w:val="1"/>
  </w:num>
  <w:num w:numId="3" w16cid:durableId="335770543">
    <w:abstractNumId w:val="0"/>
  </w:num>
  <w:num w:numId="4" w16cid:durableId="178281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762B"/>
    <w:rsid w:val="000554E6"/>
    <w:rsid w:val="000B06D9"/>
    <w:rsid w:val="000D63C4"/>
    <w:rsid w:val="000F2C47"/>
    <w:rsid w:val="001011E6"/>
    <w:rsid w:val="001329A7"/>
    <w:rsid w:val="00145C74"/>
    <w:rsid w:val="00147865"/>
    <w:rsid w:val="0015663C"/>
    <w:rsid w:val="00166C55"/>
    <w:rsid w:val="00184B7F"/>
    <w:rsid w:val="00194F86"/>
    <w:rsid w:val="001A18A8"/>
    <w:rsid w:val="001D2D08"/>
    <w:rsid w:val="001E3EFB"/>
    <w:rsid w:val="001E79F9"/>
    <w:rsid w:val="00210228"/>
    <w:rsid w:val="0026532A"/>
    <w:rsid w:val="002A65B8"/>
    <w:rsid w:val="002B31D4"/>
    <w:rsid w:val="003275D4"/>
    <w:rsid w:val="00377932"/>
    <w:rsid w:val="003D4401"/>
    <w:rsid w:val="003E1BC8"/>
    <w:rsid w:val="003F0755"/>
    <w:rsid w:val="004161F1"/>
    <w:rsid w:val="00441EBE"/>
    <w:rsid w:val="00463040"/>
    <w:rsid w:val="0047745E"/>
    <w:rsid w:val="004C6852"/>
    <w:rsid w:val="00530765"/>
    <w:rsid w:val="00532E8A"/>
    <w:rsid w:val="0054762B"/>
    <w:rsid w:val="00573CDE"/>
    <w:rsid w:val="00584BBB"/>
    <w:rsid w:val="005B0E4E"/>
    <w:rsid w:val="005F52AE"/>
    <w:rsid w:val="00613F8A"/>
    <w:rsid w:val="006658AC"/>
    <w:rsid w:val="00673722"/>
    <w:rsid w:val="00680B72"/>
    <w:rsid w:val="006A20E5"/>
    <w:rsid w:val="006A5074"/>
    <w:rsid w:val="006B02FA"/>
    <w:rsid w:val="006E1E0A"/>
    <w:rsid w:val="006E4EFF"/>
    <w:rsid w:val="006F014A"/>
    <w:rsid w:val="006F5A52"/>
    <w:rsid w:val="006F6864"/>
    <w:rsid w:val="00705F8B"/>
    <w:rsid w:val="00721AD1"/>
    <w:rsid w:val="00746BE3"/>
    <w:rsid w:val="008418AA"/>
    <w:rsid w:val="008478F8"/>
    <w:rsid w:val="008A2CF3"/>
    <w:rsid w:val="008B5D2A"/>
    <w:rsid w:val="008C340A"/>
    <w:rsid w:val="009320D2"/>
    <w:rsid w:val="00935E3E"/>
    <w:rsid w:val="00947BF1"/>
    <w:rsid w:val="00961C18"/>
    <w:rsid w:val="009708E6"/>
    <w:rsid w:val="0097143B"/>
    <w:rsid w:val="00973ADF"/>
    <w:rsid w:val="00A7024F"/>
    <w:rsid w:val="00A81064"/>
    <w:rsid w:val="00AB260E"/>
    <w:rsid w:val="00AE3D9D"/>
    <w:rsid w:val="00AF661F"/>
    <w:rsid w:val="00AF6BD0"/>
    <w:rsid w:val="00B062E7"/>
    <w:rsid w:val="00B134F4"/>
    <w:rsid w:val="00B24C9C"/>
    <w:rsid w:val="00B96F1D"/>
    <w:rsid w:val="00BB302A"/>
    <w:rsid w:val="00C36130"/>
    <w:rsid w:val="00C95D29"/>
    <w:rsid w:val="00CC4058"/>
    <w:rsid w:val="00CD63DC"/>
    <w:rsid w:val="00CD7B5B"/>
    <w:rsid w:val="00CF019D"/>
    <w:rsid w:val="00D0460E"/>
    <w:rsid w:val="00D1174D"/>
    <w:rsid w:val="00D265DF"/>
    <w:rsid w:val="00D46AB3"/>
    <w:rsid w:val="00D96D4A"/>
    <w:rsid w:val="00DA064E"/>
    <w:rsid w:val="00DA6DC5"/>
    <w:rsid w:val="00DB6969"/>
    <w:rsid w:val="00DF7A40"/>
    <w:rsid w:val="00E03790"/>
    <w:rsid w:val="00E43E1A"/>
    <w:rsid w:val="00E6397D"/>
    <w:rsid w:val="00EE139F"/>
    <w:rsid w:val="00EF1B21"/>
    <w:rsid w:val="00F40F5E"/>
    <w:rsid w:val="00FA33B3"/>
    <w:rsid w:val="00FE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FA36A2"/>
  <w15:docId w15:val="{7D2CF454-B8DB-42DE-9222-800846936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762B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4762B"/>
    <w:pPr>
      <w:spacing w:after="160" w:line="240" w:lineRule="exact"/>
    </w:pPr>
    <w:rPr>
      <w:rFonts w:ascii="Verdana" w:hAnsi="Verdana"/>
    </w:rPr>
  </w:style>
  <w:style w:type="paragraph" w:customStyle="1" w:styleId="Char0">
    <w:name w:val="Char"/>
    <w:basedOn w:val="Normal"/>
    <w:rsid w:val="001E79F9"/>
    <w:pPr>
      <w:spacing w:after="160" w:line="240" w:lineRule="exact"/>
    </w:pPr>
    <w:rPr>
      <w:rFonts w:ascii="Verdana" w:hAnsi="Verdana"/>
    </w:rPr>
  </w:style>
  <w:style w:type="paragraph" w:styleId="BalloonText">
    <w:name w:val="Balloon Text"/>
    <w:basedOn w:val="Normal"/>
    <w:semiHidden/>
    <w:rsid w:val="006F68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6D4A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2CF3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96F1D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8C340A"/>
    <w:rPr>
      <w:lang w:val="en-US" w:eastAsia="en-US"/>
    </w:rPr>
  </w:style>
  <w:style w:type="paragraph" w:styleId="Header">
    <w:name w:val="header"/>
    <w:basedOn w:val="Normal"/>
    <w:link w:val="HeaderChar"/>
    <w:unhideWhenUsed/>
    <w:rsid w:val="00DB69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B6969"/>
    <w:rPr>
      <w:lang w:val="en-US" w:eastAsia="en-US"/>
    </w:rPr>
  </w:style>
  <w:style w:type="paragraph" w:styleId="Footer">
    <w:name w:val="footer"/>
    <w:basedOn w:val="Normal"/>
    <w:link w:val="FooterChar"/>
    <w:unhideWhenUsed/>
    <w:rsid w:val="00DB696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DB6969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sm@nse.co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CF49A-DCE2-4D05-9F9A-71E11591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(On the letter head of the Trading Member)</vt:lpstr>
    </vt:vector>
  </TitlesOfParts>
  <Company>NSEIL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(On the letter head of the Trading Member)</dc:title>
  <dc:creator>jayesh  taori</dc:creator>
  <cp:lastModifiedBy>Manjit Samal</cp:lastModifiedBy>
  <cp:revision>36</cp:revision>
  <dcterms:created xsi:type="dcterms:W3CDTF">2015-11-06T13:08:00Z</dcterms:created>
  <dcterms:modified xsi:type="dcterms:W3CDTF">2023-05-29T06:38:00Z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2023-05-10T18:05:02Z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7d0bfd43-de0e-42c9-a503-590fb471d6ed</vt:lpwstr>
  </property>
  <property fmtid="{D5CDD505-2E9C-101B-9397-08002B2CF9AE}" pid="8" name="MSIP_Label_305f50f5-e953-4c63-867b-388561f41989_ContentBits">
    <vt:lpwstr>0</vt:lpwstr>
  </property>
</Properties>
</file>